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9F10" w14:textId="793D213B" w:rsidR="00FC0C30" w:rsidRDefault="00FC0C30" w:rsidP="00FC0C30">
      <w:pPr>
        <w:spacing w:after="0" w:line="240" w:lineRule="auto"/>
        <w:jc w:val="center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  <w:r>
        <w:rPr>
          <w:rFonts w:ascii="Arial Black" w:eastAsia="Times New Roman" w:hAnsi="Arial Black" w:cs="Arial"/>
          <w:noProof/>
          <w:sz w:val="32"/>
          <w:szCs w:val="20"/>
          <w:lang w:eastAsia="ru-RU"/>
        </w:rPr>
        <w:drawing>
          <wp:inline distT="0" distB="0" distL="0" distR="0" wp14:anchorId="40A17FEE" wp14:editId="7126D16C">
            <wp:extent cx="891540" cy="8686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4DE" w14:textId="77777777" w:rsidR="00FC0C30" w:rsidRDefault="00FC0C30" w:rsidP="00FC0C30">
      <w:pPr>
        <w:spacing w:after="0" w:line="240" w:lineRule="auto"/>
        <w:ind w:firstLine="240"/>
        <w:jc w:val="center"/>
        <w:rPr>
          <w:rFonts w:ascii="Arial Black" w:eastAsia="Times New Roman" w:hAnsi="Arial Black" w:cs="Arial"/>
          <w:b/>
          <w:sz w:val="32"/>
          <w:szCs w:val="20"/>
          <w:lang w:eastAsia="ru-RU"/>
        </w:rPr>
      </w:pPr>
      <w:r>
        <w:rPr>
          <w:rFonts w:ascii="Arial Black" w:eastAsia="Times New Roman" w:hAnsi="Arial Black" w:cs="Arial"/>
          <w:b/>
          <w:sz w:val="32"/>
          <w:szCs w:val="20"/>
          <w:lang w:eastAsia="ru-RU"/>
        </w:rPr>
        <w:t>А Д М И Н И С Т Р А Ц И Я</w:t>
      </w:r>
    </w:p>
    <w:p w14:paraId="702A415B" w14:textId="77777777" w:rsidR="00FC0C30" w:rsidRDefault="00FC0C30" w:rsidP="00FC0C30">
      <w:pPr>
        <w:spacing w:after="0" w:line="240" w:lineRule="auto"/>
        <w:ind w:firstLine="2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МУНИЦИПАЛЬНОГО РАЙОНА «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СЕРГОКАЛИНСКИЙ РАЙОН» РЕСПУБЛИКИ ДАГЕСТАН</w:t>
      </w:r>
    </w:p>
    <w:p w14:paraId="201A31CD" w14:textId="77777777" w:rsidR="00FC0C30" w:rsidRDefault="00FC0C30" w:rsidP="00FC0C30">
      <w:pPr>
        <w:spacing w:after="0" w:line="240" w:lineRule="auto"/>
        <w:jc w:val="center"/>
        <w:rPr>
          <w:rFonts w:ascii="MS Mincho" w:eastAsia="MS Mincho" w:cs="Arial"/>
          <w:b/>
          <w:sz w:val="16"/>
          <w:szCs w:val="16"/>
          <w:lang w:eastAsia="ru-RU"/>
        </w:rPr>
      </w:pPr>
      <w:r>
        <w:rPr>
          <w:rFonts w:ascii="MS Mincho" w:eastAsia="MS Mincho" w:cs="Arial" w:hint="eastAsia"/>
          <w:b/>
          <w:sz w:val="16"/>
          <w:szCs w:val="16"/>
          <w:lang w:eastAsia="ru-RU"/>
        </w:rPr>
        <w:t>ул.317 Стрелковой дивизии, д.9, Сергокала, 368510,</w:t>
      </w:r>
    </w:p>
    <w:p w14:paraId="27F55520" w14:textId="77777777" w:rsidR="00FC0C30" w:rsidRDefault="00FC0C30" w:rsidP="00FC0C30">
      <w:pPr>
        <w:spacing w:after="0" w:line="240" w:lineRule="auto"/>
        <w:jc w:val="center"/>
        <w:rPr>
          <w:rFonts w:ascii="Times New Roman" w:eastAsia="MS Mincho" w:hAnsi="Times New Roman" w:cs="Arial"/>
          <w:b/>
          <w:sz w:val="16"/>
          <w:szCs w:val="16"/>
          <w:lang w:eastAsia="ru-RU"/>
        </w:rPr>
      </w:pPr>
      <w:proofErr w:type="gramStart"/>
      <w:r>
        <w:rPr>
          <w:rFonts w:ascii="Arial Unicode MS" w:hAnsi="Arial Unicode MS"/>
          <w:b/>
          <w:sz w:val="16"/>
          <w:szCs w:val="16"/>
          <w:lang w:val="en-US" w:eastAsia="ru-RU"/>
        </w:rPr>
        <w:t>E</w:t>
      </w:r>
      <w:r>
        <w:rPr>
          <w:rFonts w:ascii="Arial Unicode MS" w:hAnsi="Arial Unicode MS"/>
          <w:b/>
          <w:sz w:val="16"/>
          <w:szCs w:val="16"/>
          <w:lang w:eastAsia="ru-RU"/>
        </w:rPr>
        <w:t>.</w:t>
      </w:r>
      <w:r>
        <w:rPr>
          <w:rFonts w:ascii="Arial Unicode MS" w:hAnsi="Arial Unicode MS"/>
          <w:b/>
          <w:sz w:val="16"/>
          <w:szCs w:val="16"/>
          <w:lang w:val="en-US" w:eastAsia="ru-RU"/>
        </w:rPr>
        <w:t>mail</w:t>
      </w:r>
      <w:proofErr w:type="gramEnd"/>
      <w:r>
        <w:rPr>
          <w:rFonts w:ascii="Arial Unicode MS" w:hAnsi="Arial Unicode MS"/>
          <w:b/>
          <w:sz w:val="16"/>
          <w:szCs w:val="16"/>
          <w:lang w:eastAsia="ru-RU"/>
        </w:rPr>
        <w:t xml:space="preserve">  </w:t>
      </w:r>
      <w:hyperlink r:id="rId5" w:history="1">
        <w:r>
          <w:rPr>
            <w:rStyle w:val="a5"/>
            <w:rFonts w:ascii="Arial Unicode MS" w:hAnsi="Arial Unicode MS"/>
            <w:b/>
            <w:sz w:val="16"/>
            <w:szCs w:val="16"/>
            <w:lang w:val="en-US" w:eastAsia="ru-RU"/>
          </w:rPr>
          <w:t>sergokalarayon</w:t>
        </w:r>
        <w:r>
          <w:rPr>
            <w:rStyle w:val="a5"/>
            <w:rFonts w:ascii="Arial Unicode MS" w:hAnsi="Arial Unicode MS"/>
            <w:b/>
            <w:sz w:val="16"/>
            <w:szCs w:val="16"/>
            <w:lang w:eastAsia="ru-RU"/>
          </w:rPr>
          <w:t>@</w:t>
        </w:r>
        <w:r>
          <w:rPr>
            <w:rStyle w:val="a5"/>
            <w:rFonts w:ascii="Arial Unicode MS" w:hAnsi="Arial Unicode MS"/>
            <w:b/>
            <w:sz w:val="16"/>
            <w:szCs w:val="16"/>
            <w:lang w:val="en-US" w:eastAsia="ru-RU"/>
          </w:rPr>
          <w:t>e</w:t>
        </w:r>
        <w:r>
          <w:rPr>
            <w:rStyle w:val="a5"/>
            <w:rFonts w:ascii="Arial Unicode MS" w:hAnsi="Arial Unicode MS"/>
            <w:b/>
            <w:sz w:val="16"/>
            <w:szCs w:val="16"/>
            <w:lang w:eastAsia="ru-RU"/>
          </w:rPr>
          <w:t>-</w:t>
        </w:r>
        <w:r>
          <w:rPr>
            <w:rStyle w:val="a5"/>
            <w:rFonts w:ascii="Arial Unicode MS" w:hAnsi="Arial Unicode MS"/>
            <w:b/>
            <w:sz w:val="16"/>
            <w:szCs w:val="16"/>
            <w:lang w:val="en-US" w:eastAsia="ru-RU"/>
          </w:rPr>
          <w:t>dag</w:t>
        </w:r>
        <w:r>
          <w:rPr>
            <w:rStyle w:val="a5"/>
            <w:rFonts w:ascii="Arial Unicode MS" w:hAnsi="Arial Unicode MS"/>
            <w:b/>
            <w:sz w:val="16"/>
            <w:szCs w:val="16"/>
            <w:lang w:eastAsia="ru-RU"/>
          </w:rPr>
          <w:t>.</w:t>
        </w:r>
        <w:proofErr w:type="spellStart"/>
        <w:r>
          <w:rPr>
            <w:rStyle w:val="a5"/>
            <w:rFonts w:ascii="Arial Unicode MS" w:hAnsi="Arial Unicode MS"/>
            <w:b/>
            <w:sz w:val="16"/>
            <w:szCs w:val="16"/>
            <w:lang w:val="en-US" w:eastAsia="ru-RU"/>
          </w:rPr>
          <w:t>ru</w:t>
        </w:r>
        <w:proofErr w:type="spellEnd"/>
      </w:hyperlink>
      <w:r w:rsidRPr="00FC0C30">
        <w:rPr>
          <w:rFonts w:ascii="Arial Unicode MS" w:hAnsi="Arial Unicode MS"/>
          <w:b/>
          <w:sz w:val="16"/>
          <w:szCs w:val="16"/>
          <w:lang w:eastAsia="ru-RU"/>
        </w:rPr>
        <w:t xml:space="preserve"> </w:t>
      </w:r>
      <w:r>
        <w:rPr>
          <w:rFonts w:ascii="MS Mincho" w:eastAsia="MS Mincho" w:cs="Arial" w:hint="eastAsia"/>
          <w:b/>
          <w:sz w:val="16"/>
          <w:szCs w:val="16"/>
          <w:lang w:eastAsia="ru-RU"/>
        </w:rPr>
        <w:t>тел/факс: (230) 2-</w:t>
      </w:r>
      <w:r>
        <w:rPr>
          <w:rFonts w:ascii="Times New Roman" w:eastAsia="MS Mincho" w:hAnsi="Times New Roman" w:cs="Arial"/>
          <w:b/>
          <w:sz w:val="16"/>
          <w:szCs w:val="16"/>
          <w:lang w:eastAsia="ru-RU"/>
        </w:rPr>
        <w:t>33</w:t>
      </w:r>
      <w:r>
        <w:rPr>
          <w:rFonts w:ascii="MS Mincho" w:eastAsia="MS Mincho" w:cs="Arial" w:hint="eastAsia"/>
          <w:b/>
          <w:sz w:val="16"/>
          <w:szCs w:val="16"/>
          <w:lang w:eastAsia="ru-RU"/>
        </w:rPr>
        <w:t>-4</w:t>
      </w:r>
      <w:r>
        <w:rPr>
          <w:rFonts w:ascii="Times New Roman" w:eastAsia="MS Mincho" w:hAnsi="Times New Roman" w:cs="Arial"/>
          <w:b/>
          <w:sz w:val="16"/>
          <w:szCs w:val="16"/>
          <w:lang w:eastAsia="ru-RU"/>
        </w:rPr>
        <w:t>0</w:t>
      </w:r>
      <w:r>
        <w:rPr>
          <w:rFonts w:ascii="MS Mincho" w:eastAsia="MS Mincho" w:cs="Arial" w:hint="eastAsia"/>
          <w:b/>
          <w:sz w:val="16"/>
          <w:szCs w:val="16"/>
          <w:lang w:eastAsia="ru-RU"/>
        </w:rPr>
        <w:t xml:space="preserve">, </w:t>
      </w:r>
      <w:r>
        <w:rPr>
          <w:rFonts w:ascii="Times New Roman" w:eastAsia="MS Mincho" w:hAnsi="Times New Roman" w:cs="Arial"/>
          <w:b/>
          <w:sz w:val="16"/>
          <w:szCs w:val="16"/>
          <w:lang w:eastAsia="ru-RU"/>
        </w:rPr>
        <w:t>2-32-42</w:t>
      </w:r>
    </w:p>
    <w:p w14:paraId="09CF6354" w14:textId="77777777" w:rsidR="00FC0C30" w:rsidRDefault="00FC0C30" w:rsidP="00FC0C30">
      <w:pPr>
        <w:spacing w:after="0" w:line="240" w:lineRule="auto"/>
        <w:jc w:val="center"/>
        <w:rPr>
          <w:rFonts w:ascii="MS Mincho" w:eastAsia="MS Mincho" w:cs="Arial"/>
          <w:b/>
          <w:sz w:val="16"/>
          <w:szCs w:val="16"/>
          <w:lang w:eastAsia="ru-RU"/>
        </w:rPr>
      </w:pPr>
      <w:r>
        <w:rPr>
          <w:rFonts w:ascii="MS Mincho" w:eastAsia="MS Mincho" w:cs="Arial" w:hint="eastAsia"/>
          <w:b/>
          <w:sz w:val="16"/>
          <w:szCs w:val="16"/>
          <w:lang w:eastAsia="ru-RU"/>
        </w:rPr>
        <w:t xml:space="preserve">ОКПО </w:t>
      </w:r>
      <w:r>
        <w:rPr>
          <w:rFonts w:ascii="MS Mincho" w:eastAsia="MS Mincho" w:cs="Arial" w:hint="eastAsia"/>
          <w:sz w:val="16"/>
          <w:szCs w:val="16"/>
          <w:lang w:eastAsia="ru-RU"/>
        </w:rPr>
        <w:t>04047027</w:t>
      </w:r>
      <w:r>
        <w:rPr>
          <w:rFonts w:ascii="MS Mincho" w:eastAsia="MS Mincho" w:cs="Arial" w:hint="eastAsia"/>
          <w:b/>
          <w:sz w:val="16"/>
          <w:szCs w:val="16"/>
          <w:lang w:eastAsia="ru-RU"/>
        </w:rPr>
        <w:t xml:space="preserve">, ОГРН </w:t>
      </w:r>
      <w:r>
        <w:rPr>
          <w:rFonts w:ascii="MS Mincho" w:eastAsia="MS Mincho" w:cs="Arial" w:hint="eastAsia"/>
          <w:sz w:val="16"/>
          <w:szCs w:val="16"/>
          <w:lang w:eastAsia="ru-RU"/>
        </w:rPr>
        <w:t>1070548000775</w:t>
      </w:r>
      <w:r>
        <w:rPr>
          <w:rFonts w:ascii="MS Mincho" w:eastAsia="MS Mincho" w:cs="Arial" w:hint="eastAsia"/>
          <w:b/>
          <w:sz w:val="16"/>
          <w:szCs w:val="16"/>
          <w:lang w:eastAsia="ru-RU"/>
        </w:rPr>
        <w:t>, ИНН/КПП</w:t>
      </w:r>
      <w:r>
        <w:rPr>
          <w:rFonts w:ascii="MS Mincho" w:eastAsia="MS Mincho" w:cs="Arial" w:hint="eastAsia"/>
          <w:sz w:val="16"/>
          <w:szCs w:val="16"/>
          <w:lang w:eastAsia="ru-RU"/>
        </w:rPr>
        <w:t xml:space="preserve"> 0527001634/052701001</w:t>
      </w:r>
    </w:p>
    <w:p w14:paraId="7422318E" w14:textId="77777777" w:rsidR="00FC0C30" w:rsidRDefault="00FC0C30" w:rsidP="00FC0C30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</w:p>
    <w:p w14:paraId="5ED3FC96" w14:textId="636F6A46" w:rsidR="00FC0C30" w:rsidRDefault="00FC0C30" w:rsidP="00FC0C30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 w:val="28"/>
          <w:szCs w:val="2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7ED24" wp14:editId="117227D9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1722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EB6B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48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" strokeweight="4.5pt">
                <v:stroke linestyle="thickThin"/>
              </v:line>
            </w:pict>
          </mc:Fallback>
        </mc:AlternateContent>
      </w:r>
    </w:p>
    <w:p w14:paraId="4D33F784" w14:textId="15AA808E" w:rsidR="001952CE" w:rsidRPr="003907AB" w:rsidRDefault="001952CE" w:rsidP="00EB45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AB">
        <w:rPr>
          <w:rFonts w:ascii="Times New Roman" w:hAnsi="Times New Roman" w:cs="Times New Roman"/>
          <w:b/>
          <w:sz w:val="28"/>
          <w:szCs w:val="28"/>
        </w:rPr>
        <w:t>П</w:t>
      </w:r>
      <w:r w:rsidR="003907AB">
        <w:rPr>
          <w:rFonts w:ascii="Times New Roman" w:hAnsi="Times New Roman" w:cs="Times New Roman"/>
          <w:b/>
          <w:sz w:val="28"/>
          <w:szCs w:val="28"/>
        </w:rPr>
        <w:t>ОСТАНОВЛЕНИЕ</w:t>
      </w:r>
    </w:p>
    <w:p w14:paraId="5DAB60FD" w14:textId="335D7145" w:rsidR="001952CE" w:rsidRPr="003907AB" w:rsidRDefault="00FC0C30" w:rsidP="003907AB">
      <w:pPr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_____                                                                             </w:t>
      </w:r>
      <w:r w:rsidR="00EB4559">
        <w:rPr>
          <w:rFonts w:ascii="Times New Roman" w:hAnsi="Times New Roman" w:cs="Times New Roman"/>
          <w:sz w:val="28"/>
          <w:szCs w:val="28"/>
        </w:rPr>
        <w:t>о</w:t>
      </w:r>
      <w:r w:rsidR="001952CE" w:rsidRPr="003907AB">
        <w:rPr>
          <w:rFonts w:ascii="Times New Roman" w:hAnsi="Times New Roman" w:cs="Times New Roman"/>
          <w:sz w:val="28"/>
          <w:szCs w:val="28"/>
        </w:rPr>
        <w:t>т</w:t>
      </w:r>
      <w:r w:rsidR="00EB4559">
        <w:rPr>
          <w:rFonts w:ascii="Times New Roman" w:hAnsi="Times New Roman" w:cs="Times New Roman"/>
          <w:sz w:val="28"/>
          <w:szCs w:val="28"/>
        </w:rPr>
        <w:t xml:space="preserve"> </w:t>
      </w:r>
      <w:r w:rsidR="00EB4559" w:rsidRPr="00EB4559">
        <w:rPr>
          <w:rFonts w:ascii="Times New Roman" w:hAnsi="Times New Roman" w:cs="Times New Roman"/>
          <w:sz w:val="28"/>
          <w:szCs w:val="28"/>
        </w:rPr>
        <w:t>«____»</w:t>
      </w:r>
      <w:r w:rsidR="00EB4559">
        <w:rPr>
          <w:rFonts w:ascii="Times New Roman" w:hAnsi="Times New Roman" w:cs="Times New Roman"/>
          <w:sz w:val="28"/>
          <w:szCs w:val="28"/>
        </w:rPr>
        <w:t xml:space="preserve"> </w:t>
      </w:r>
      <w:r w:rsidR="00EB4559" w:rsidRPr="00EB4559">
        <w:rPr>
          <w:rFonts w:ascii="Times New Roman" w:hAnsi="Times New Roman" w:cs="Times New Roman"/>
          <w:sz w:val="28"/>
          <w:szCs w:val="28"/>
        </w:rPr>
        <w:t>_________</w:t>
      </w:r>
      <w:r w:rsidR="001952CE" w:rsidRPr="003907AB">
        <w:rPr>
          <w:rFonts w:ascii="Times New Roman" w:hAnsi="Times New Roman" w:cs="Times New Roman"/>
          <w:sz w:val="28"/>
          <w:szCs w:val="28"/>
        </w:rPr>
        <w:t xml:space="preserve">2025г.                                                    </w:t>
      </w:r>
      <w:r w:rsidR="00E501A5" w:rsidRPr="003907AB">
        <w:rPr>
          <w:rFonts w:ascii="Times New Roman" w:hAnsi="Times New Roman" w:cs="Times New Roman"/>
          <w:sz w:val="28"/>
          <w:szCs w:val="28"/>
        </w:rPr>
        <w:t xml:space="preserve">    </w:t>
      </w:r>
      <w:r w:rsidR="001952CE" w:rsidRPr="003907AB">
        <w:rPr>
          <w:rFonts w:ascii="Times New Roman" w:hAnsi="Times New Roman" w:cs="Times New Roman"/>
          <w:sz w:val="28"/>
          <w:szCs w:val="28"/>
        </w:rPr>
        <w:t xml:space="preserve">       </w:t>
      </w:r>
      <w:r w:rsidR="00EB4559">
        <w:rPr>
          <w:rFonts w:ascii="Times New Roman" w:hAnsi="Times New Roman" w:cs="Times New Roman"/>
          <w:sz w:val="28"/>
          <w:szCs w:val="28"/>
        </w:rPr>
        <w:t xml:space="preserve">       </w:t>
      </w:r>
      <w:r w:rsidR="001952CE" w:rsidRPr="003907A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6BE7123" w14:textId="77777777" w:rsidR="001952CE" w:rsidRPr="003907AB" w:rsidRDefault="001952CE" w:rsidP="003907A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МР «Сергокалинский район» и его должностных лиц.</w:t>
      </w:r>
    </w:p>
    <w:p w14:paraId="352C83B7" w14:textId="77777777" w:rsidR="00C31AE2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2.1 статьи 6 Федерального закона от 25.12.2008 № 273-ФЗ «О против</w:t>
      </w:r>
      <w:r w:rsidR="00E501A5" w:rsidRPr="003907AB">
        <w:rPr>
          <w:rFonts w:ascii="Times New Roman" w:hAnsi="Times New Roman" w:cs="Times New Roman"/>
          <w:sz w:val="28"/>
          <w:szCs w:val="28"/>
        </w:rPr>
        <w:t xml:space="preserve">одействии коррупции», </w:t>
      </w:r>
      <w:r w:rsidRPr="003907AB">
        <w:rPr>
          <w:rFonts w:ascii="Times New Roman" w:hAnsi="Times New Roman" w:cs="Times New Roman"/>
          <w:sz w:val="28"/>
          <w:szCs w:val="28"/>
        </w:rPr>
        <w:t xml:space="preserve"> </w:t>
      </w:r>
      <w:r w:rsidR="00E32705" w:rsidRPr="003907AB">
        <w:rPr>
          <w:rFonts w:ascii="Times New Roman" w:hAnsi="Times New Roman" w:cs="Times New Roman"/>
          <w:color w:val="FF0000"/>
          <w:sz w:val="28"/>
          <w:szCs w:val="28"/>
        </w:rPr>
        <w:t xml:space="preserve">пп.37  ч.1  </w:t>
      </w:r>
      <w:r w:rsidR="001A12C3" w:rsidRPr="003907AB">
        <w:rPr>
          <w:rFonts w:ascii="Times New Roman" w:hAnsi="Times New Roman" w:cs="Times New Roman"/>
          <w:color w:val="FF0000"/>
          <w:sz w:val="28"/>
          <w:szCs w:val="28"/>
        </w:rPr>
        <w:t xml:space="preserve">статьи 5, ч.4  статьи 29 </w:t>
      </w:r>
      <w:r w:rsidR="00E32705" w:rsidRPr="003907AB">
        <w:rPr>
          <w:rFonts w:ascii="Times New Roman" w:hAnsi="Times New Roman" w:cs="Times New Roman"/>
          <w:color w:val="FF0000"/>
          <w:sz w:val="28"/>
          <w:szCs w:val="28"/>
        </w:rPr>
        <w:t xml:space="preserve"> Устава МО «МР «Сергокалинский район»</w:t>
      </w:r>
      <w:r w:rsidR="001A12C3" w:rsidRPr="003907A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14:paraId="4CE5232B" w14:textId="77777777" w:rsidR="00C31AE2" w:rsidRDefault="00C31AE2" w:rsidP="00C31AE2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59FDA19" w14:textId="07C5DE13" w:rsidR="001952CE" w:rsidRDefault="001952CE" w:rsidP="00C31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7AB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14:paraId="753DA422" w14:textId="77777777" w:rsidR="00EE5168" w:rsidRPr="003907AB" w:rsidRDefault="00EE5168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F510B7" w14:textId="58CE9673" w:rsidR="001952CE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>1. Создать рабочую группу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МР «Сергокалинский район» и его должностных лиц.</w:t>
      </w:r>
    </w:p>
    <w:p w14:paraId="3E8F42C1" w14:textId="77777777" w:rsidR="001952CE" w:rsidRPr="003907AB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 xml:space="preserve">2. Утвердить: </w:t>
      </w:r>
    </w:p>
    <w:p w14:paraId="1900ACC6" w14:textId="77777777" w:rsidR="001952CE" w:rsidRPr="003907AB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 xml:space="preserve">1) 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МР «Сергокалинский район» и его должностных лиц согласно приложению № 1; </w:t>
      </w:r>
    </w:p>
    <w:p w14:paraId="49F0E66B" w14:textId="77777777" w:rsidR="001952CE" w:rsidRPr="003907AB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lastRenderedPageBreak/>
        <w:t>2) состав рабочей группы по рассмотрению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МР «Сергокалинский район» и его должностных лиц согласно приложению № 2.</w:t>
      </w:r>
    </w:p>
    <w:p w14:paraId="39C48371" w14:textId="77777777" w:rsidR="001952CE" w:rsidRPr="003907AB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муниципального образования, Руководителя Исполнительного комитета. </w:t>
      </w:r>
    </w:p>
    <w:p w14:paraId="42F36775" w14:textId="77777777" w:rsidR="001952CE" w:rsidRPr="003907AB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D4D271" w14:textId="77777777" w:rsidR="001952CE" w:rsidRPr="003907AB" w:rsidRDefault="001952CE" w:rsidP="003907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AB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</w:p>
    <w:p w14:paraId="1599F1D9" w14:textId="4533C273" w:rsidR="001952CE" w:rsidRPr="003907AB" w:rsidRDefault="00580986" w:rsidP="003907A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AB">
        <w:rPr>
          <w:rFonts w:ascii="Times New Roman" w:hAnsi="Times New Roman" w:cs="Times New Roman"/>
          <w:b/>
          <w:bCs/>
          <w:sz w:val="28"/>
          <w:szCs w:val="28"/>
        </w:rPr>
        <w:t xml:space="preserve">МР «Сергокалинский </w:t>
      </w:r>
      <w:proofErr w:type="gramStart"/>
      <w:r w:rsidRPr="003907AB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1952CE" w:rsidRPr="003907AB">
        <w:rPr>
          <w:rFonts w:ascii="Times New Roman" w:hAnsi="Times New Roman" w:cs="Times New Roman"/>
          <w:b/>
          <w:bCs/>
          <w:sz w:val="28"/>
          <w:szCs w:val="28"/>
        </w:rPr>
        <w:t xml:space="preserve">»   </w:t>
      </w:r>
      <w:proofErr w:type="gramEnd"/>
      <w:r w:rsidR="001952CE" w:rsidRPr="003907AB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90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07AB" w:rsidRPr="003907A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952CE" w:rsidRPr="003907A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А.А. Магомедов</w:t>
      </w:r>
    </w:p>
    <w:p w14:paraId="4DDFDF88" w14:textId="77777777" w:rsidR="001952CE" w:rsidRPr="003907AB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8F4C1C" w14:textId="0D0956AC" w:rsidR="00580986" w:rsidRDefault="001952CE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07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EBF3B" w14:textId="7A0AFD7E" w:rsidR="00DE4592" w:rsidRDefault="00DE4592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ABBA6B" w14:textId="611B6739" w:rsidR="00DE4592" w:rsidRDefault="00DE4592" w:rsidP="003907A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9F91DC" w14:textId="18AB7360" w:rsidR="00DE4592" w:rsidRDefault="00DE4592" w:rsidP="003B5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E4592" w:rsidSect="00EE5168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C58"/>
    <w:rsid w:val="00135B25"/>
    <w:rsid w:val="001952CE"/>
    <w:rsid w:val="001A12C3"/>
    <w:rsid w:val="001B4F30"/>
    <w:rsid w:val="002212A0"/>
    <w:rsid w:val="00340AAB"/>
    <w:rsid w:val="003621F5"/>
    <w:rsid w:val="00385167"/>
    <w:rsid w:val="003907AB"/>
    <w:rsid w:val="003B5AB6"/>
    <w:rsid w:val="004C3B9D"/>
    <w:rsid w:val="004F29BD"/>
    <w:rsid w:val="0054353E"/>
    <w:rsid w:val="00570C05"/>
    <w:rsid w:val="00580986"/>
    <w:rsid w:val="00611C58"/>
    <w:rsid w:val="00723202"/>
    <w:rsid w:val="007B179F"/>
    <w:rsid w:val="0080145B"/>
    <w:rsid w:val="00867CD7"/>
    <w:rsid w:val="008A0864"/>
    <w:rsid w:val="008F6CC3"/>
    <w:rsid w:val="00901C92"/>
    <w:rsid w:val="00A211CC"/>
    <w:rsid w:val="00BF421B"/>
    <w:rsid w:val="00C31AE2"/>
    <w:rsid w:val="00DE4592"/>
    <w:rsid w:val="00E32705"/>
    <w:rsid w:val="00E501A5"/>
    <w:rsid w:val="00EB4559"/>
    <w:rsid w:val="00EE5168"/>
    <w:rsid w:val="00F77193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5A81"/>
  <w15:docId w15:val="{425BD351-8C1B-4AB4-8002-6E1D890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39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16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C0C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7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okalarayon@e-dag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mura-d</dc:creator>
  <cp:keywords/>
  <dc:description/>
  <cp:lastModifiedBy>zagra</cp:lastModifiedBy>
  <cp:revision>31</cp:revision>
  <cp:lastPrinted>2025-06-20T13:58:00Z</cp:lastPrinted>
  <dcterms:created xsi:type="dcterms:W3CDTF">2025-06-16T08:49:00Z</dcterms:created>
  <dcterms:modified xsi:type="dcterms:W3CDTF">2025-12-11T05:58:00Z</dcterms:modified>
</cp:coreProperties>
</file>